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FA5F" w14:textId="7FC3C561" w:rsidR="009A08DF" w:rsidRPr="009A08DF" w:rsidRDefault="00AC7E49" w:rsidP="009A08DF">
      <w:pPr>
        <w:jc w:val="center"/>
        <w:rPr>
          <w:rFonts w:ascii="Comic Sans MS" w:hAnsi="Comic Sans MS" w:cs="Calibri"/>
          <w:b/>
          <w:bCs/>
          <w:u w:val="single"/>
        </w:rPr>
      </w:pPr>
      <w:r w:rsidRPr="009A08DF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B120FC">
        <w:rPr>
          <w:rFonts w:ascii="Comic Sans MS" w:hAnsi="Comic Sans MS" w:cs="Calibri"/>
          <w:b/>
          <w:bCs/>
          <w:u w:val="single"/>
        </w:rPr>
        <w:t xml:space="preserve">Year 6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>WC June 1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>WC 8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5E866565" w14:textId="77777777" w:rsidR="009A08DF" w:rsidRDefault="009A08DF" w:rsidP="0018520F">
      <w:pPr>
        <w:jc w:val="center"/>
        <w:rPr>
          <w:rFonts w:ascii="Comic Sans MS" w:hAnsi="Comic Sans MS" w:cs="Calibri"/>
          <w:sz w:val="18"/>
          <w:szCs w:val="18"/>
        </w:rPr>
      </w:pPr>
    </w:p>
    <w:p w14:paraId="67171431" w14:textId="1B0EB6EB" w:rsidR="00095CD3" w:rsidRPr="009A08DF" w:rsidRDefault="006C494B" w:rsidP="0018520F">
      <w:pPr>
        <w:jc w:val="center"/>
        <w:rPr>
          <w:rFonts w:ascii="Comic Sans MS" w:hAnsi="Comic Sans MS" w:cs="Calibri"/>
          <w:b/>
          <w:bCs/>
          <w:sz w:val="18"/>
          <w:szCs w:val="18"/>
        </w:rPr>
      </w:pPr>
      <w:r w:rsidRPr="009A08DF">
        <w:rPr>
          <w:rFonts w:ascii="Comic Sans MS" w:hAnsi="Comic Sans MS" w:cs="Calibri"/>
          <w:b/>
          <w:bCs/>
          <w:sz w:val="18"/>
          <w:szCs w:val="18"/>
        </w:rPr>
        <w:t>Click on each hyperlink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, or copy the link into your browser,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to 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access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each task for each day. </w:t>
      </w:r>
      <w:r w:rsidR="00900DAC" w:rsidRPr="009A08DF">
        <w:rPr>
          <w:rFonts w:ascii="Comic Sans MS" w:hAnsi="Comic Sans MS" w:cs="Calibri"/>
          <w:b/>
          <w:bCs/>
          <w:sz w:val="18"/>
          <w:szCs w:val="18"/>
        </w:rPr>
        <w:t xml:space="preserve">Please read all tasks carefully. If you are finding the amount of reading a challenge, ask an adult, a sibling or your device settings to read it to you. </w:t>
      </w:r>
      <w:r w:rsidR="009A08DF"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t xml:space="preserve">If you finish the work for the day quickly, you can then try some of the challenge tasks on the second page!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sym w:font="Wingdings" w:char="F04A"/>
      </w:r>
    </w:p>
    <w:tbl>
      <w:tblPr>
        <w:tblStyle w:val="TableGrid"/>
        <w:tblpPr w:leftFromText="180" w:rightFromText="180" w:vertAnchor="text" w:horzAnchor="margin" w:tblpY="165"/>
        <w:tblW w:w="14223" w:type="dxa"/>
        <w:tblLayout w:type="fixed"/>
        <w:tblLook w:val="04A0" w:firstRow="1" w:lastRow="0" w:firstColumn="1" w:lastColumn="0" w:noHBand="0" w:noVBand="1"/>
      </w:tblPr>
      <w:tblGrid>
        <w:gridCol w:w="820"/>
        <w:gridCol w:w="2907"/>
        <w:gridCol w:w="2624"/>
        <w:gridCol w:w="2624"/>
        <w:gridCol w:w="2624"/>
        <w:gridCol w:w="2624"/>
      </w:tblGrid>
      <w:tr w:rsidR="00D93AEC" w14:paraId="0B7F3D31" w14:textId="77777777" w:rsidTr="00D93AEC">
        <w:trPr>
          <w:trHeight w:val="557"/>
        </w:trPr>
        <w:tc>
          <w:tcPr>
            <w:tcW w:w="820" w:type="dxa"/>
            <w:shd w:val="clear" w:color="auto" w:fill="C5E0B3" w:themeFill="accent6" w:themeFillTint="66"/>
          </w:tcPr>
          <w:p w14:paraId="184AEDAE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C5E0B3" w:themeFill="accent6" w:themeFillTint="66"/>
          </w:tcPr>
          <w:p w14:paraId="0D8CDABF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6FB07D24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SPELLING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60BDD147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6D126CBA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76E216E6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5A957528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PUNCTUATION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32BC6642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00ABCCF2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59E200A8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4E401555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READING</w:t>
            </w:r>
          </w:p>
        </w:tc>
      </w:tr>
      <w:tr w:rsidR="00D93AEC" w14:paraId="2E089E89" w14:textId="77777777" w:rsidTr="00D93AEC">
        <w:trPr>
          <w:trHeight w:val="4027"/>
        </w:trPr>
        <w:tc>
          <w:tcPr>
            <w:tcW w:w="820" w:type="dxa"/>
            <w:shd w:val="clear" w:color="auto" w:fill="C5E0B3" w:themeFill="accent6" w:themeFillTint="66"/>
          </w:tcPr>
          <w:p w14:paraId="2B5B3614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6536565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09BF0FE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9793DDB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B46BE8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407C47D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909D6E3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1st</w:t>
            </w:r>
          </w:p>
          <w:p w14:paraId="19859663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34E7183A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20992EC2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2FA3791B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2D69D63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04C4B9B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Select SPELLING </w:t>
            </w:r>
          </w:p>
          <w:p w14:paraId="19FD5FAA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84BB4E2" w14:textId="77777777" w:rsidR="00D93AEC" w:rsidRPr="00412C5D" w:rsidRDefault="00D93AEC" w:rsidP="00D93AEC">
            <w:pPr>
              <w:rPr>
                <w:rFonts w:ascii="Comic Sans MS" w:hAnsi="Comic Sans MS"/>
                <w:sz w:val="15"/>
                <w:szCs w:val="15"/>
              </w:rPr>
            </w:pPr>
          </w:p>
          <w:p w14:paraId="7B66F77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Silent Letters activity (click adaptive learning)</w:t>
            </w:r>
          </w:p>
          <w:p w14:paraId="382FDD35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https://app.senecalearning.com/classroom/course/5e2ab972-c9c0-4849-ab7c-55f3a5f50b1d/section/dc30143f-bb10-4ee1-8cac-e3b189d7de72/session</w:t>
              </w:r>
            </w:hyperlink>
          </w:p>
          <w:p w14:paraId="1F45F96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5"/>
                <w:szCs w:val="15"/>
              </w:rPr>
            </w:pPr>
          </w:p>
          <w:p w14:paraId="5A7E5C6E" w14:textId="77777777" w:rsidR="00D93AEC" w:rsidRPr="00412C5D" w:rsidRDefault="00D93AEC" w:rsidP="00D93AEC">
            <w:pPr>
              <w:rPr>
                <w:rFonts w:ascii="Comic Sans MS" w:eastAsiaTheme="minorHAnsi" w:hAnsi="Comic Sans MS" w:cstheme="minorBidi"/>
                <w:b/>
                <w:bCs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End of topic test: ‘</w:t>
            </w:r>
            <w:proofErr w:type="spellStart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ough</w:t>
            </w:r>
            <w:proofErr w:type="spellEnd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 xml:space="preserve">’ and silent letters </w:t>
            </w: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(click adaptive learning)</w:t>
            </w:r>
          </w:p>
          <w:p w14:paraId="3CACCAA4" w14:textId="77777777" w:rsidR="00D93AEC" w:rsidRDefault="00247719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7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https://app.senecalearning.com/classroom/course/5e2ab972-c9c0-4849-ab7c-55f3a5f50b1d/section/b464ea78-b565-4da1-bc3d-4a19d8810485/session</w:t>
              </w:r>
            </w:hyperlink>
          </w:p>
          <w:p w14:paraId="4BE6D7E2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71F4DEED" w14:textId="77777777" w:rsidR="00D93AEC" w:rsidRPr="009A08DF" w:rsidRDefault="00D93AEC" w:rsidP="00D93AEC">
            <w:pPr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A192487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119B47C1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GRAMMAR</w:t>
            </w:r>
          </w:p>
          <w:p w14:paraId="0D1C827F" w14:textId="77777777" w:rsidR="00D93AEC" w:rsidRPr="00412C5D" w:rsidRDefault="00247719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8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9C6EB46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7F3CAB8D" w14:textId="65A2E885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Passive and Active</w:t>
            </w:r>
          </w:p>
          <w:p w14:paraId="558E393B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9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https://www.bbc.co.uk/bitesize/articles/zbngrj6</w:t>
              </w:r>
            </w:hyperlink>
          </w:p>
          <w:p w14:paraId="387E4F77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60BB6644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04F16F9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53100E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03FBC150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PUNCTUATION</w:t>
            </w:r>
          </w:p>
          <w:p w14:paraId="6C33BA0E" w14:textId="77777777" w:rsidR="00D93AEC" w:rsidRPr="00412C5D" w:rsidRDefault="00247719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0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7759A6F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15B244CE" w14:textId="35BF2908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Bullet points</w:t>
            </w:r>
          </w:p>
          <w:p w14:paraId="73065A51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1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https://www.bbc.co.uk/bitesize/articles/zdmc47h</w:t>
              </w:r>
            </w:hyperlink>
          </w:p>
          <w:p w14:paraId="1621E54B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2D6626AB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2E63F58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1618E8EA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Writing a newspaper report lesson.</w:t>
            </w:r>
          </w:p>
          <w:p w14:paraId="54AC1998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Complete all tasks.</w:t>
            </w:r>
          </w:p>
          <w:p w14:paraId="695ECC16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2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https://www.bbc.co.uk/bitesize/articles/zkn3bdm</w:t>
              </w:r>
            </w:hyperlink>
          </w:p>
          <w:p w14:paraId="74C84919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42A92D82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6F439D94" w14:textId="77777777" w:rsidR="00D93AEC" w:rsidRPr="00412C5D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412C5D">
              <w:rPr>
                <w:rFonts w:ascii="Comic Sans MS" w:hAnsi="Comic Sans MS" w:cs="Arial"/>
                <w:color w:val="231F20"/>
                <w:sz w:val="18"/>
                <w:szCs w:val="18"/>
              </w:rPr>
              <w:t>Reading lesson: To Be a Cat by Matt Haig</w:t>
            </w:r>
          </w:p>
          <w:p w14:paraId="1001304D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3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https://www.bbc.co.uk/bitesize/articles/zbkbgwx</w:t>
              </w:r>
            </w:hyperlink>
          </w:p>
          <w:p w14:paraId="18A6C56E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50F0BD10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E92002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021DB7B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91E64AA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</w:tc>
      </w:tr>
      <w:tr w:rsidR="00D93AEC" w14:paraId="7A61F3A8" w14:textId="77777777" w:rsidTr="00D93AEC">
        <w:trPr>
          <w:trHeight w:val="3902"/>
        </w:trPr>
        <w:tc>
          <w:tcPr>
            <w:tcW w:w="820" w:type="dxa"/>
            <w:shd w:val="clear" w:color="auto" w:fill="C5E0B3" w:themeFill="accent6" w:themeFillTint="66"/>
          </w:tcPr>
          <w:p w14:paraId="1BB6B0E8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AAD8487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DC21D7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1AF21436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3FE2053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72AFFA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79E4192" w14:textId="77777777" w:rsidR="00D93AEC" w:rsidRPr="00A642DC" w:rsidRDefault="00D93AEC" w:rsidP="00D93AEC">
            <w:pPr>
              <w:rPr>
                <w:b/>
                <w:bCs/>
                <w:sz w:val="28"/>
                <w:szCs w:val="28"/>
              </w:rPr>
            </w:pPr>
          </w:p>
          <w:p w14:paraId="7D4655B4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8th</w:t>
            </w:r>
          </w:p>
          <w:p w14:paraId="0E52C82A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18D5AAC8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80584F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Select SPELLING</w:t>
            </w:r>
          </w:p>
          <w:p w14:paraId="66CB9894" w14:textId="77777777" w:rsidR="00D93AEC" w:rsidRPr="00412C5D" w:rsidRDefault="00247719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4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BA9483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</w:p>
          <w:p w14:paraId="1844801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Advice and Advise (click adaptive learning)</w:t>
            </w:r>
          </w:p>
          <w:p w14:paraId="16F37E01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https://app.senecalearning.com/classroom/course/5e2ab972-c9c0-4849-ab7c-55f3a5f50b1d/section/5f5f8750-90cc-4f1a-9dbb-3b25367bd8a1/session</w:t>
              </w:r>
            </w:hyperlink>
          </w:p>
          <w:p w14:paraId="163598F3" w14:textId="77777777" w:rsidR="00D93AEC" w:rsidRPr="00412C5D" w:rsidRDefault="00D93AEC" w:rsidP="00D93AEC">
            <w:pPr>
              <w:rPr>
                <w:rFonts w:ascii="Comic Sans MS" w:hAnsi="Comic Sans MS"/>
                <w:color w:val="000000" w:themeColor="text1"/>
                <w:sz w:val="15"/>
                <w:szCs w:val="15"/>
              </w:rPr>
            </w:pPr>
          </w:p>
          <w:p w14:paraId="213958AD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Isle and Aisle (click adaptive learning)</w:t>
            </w:r>
          </w:p>
          <w:p w14:paraId="300BB9BE" w14:textId="77777777" w:rsidR="00D93AEC" w:rsidRDefault="00247719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1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https://app.senecalearning.com/classroom/course/5e2ab972-c9c0-4849-ab7c-55f3a5f50b1d/section/c42d5eef-1ae2-4bad-a071-5db0a3b44d1d/session</w:t>
              </w:r>
            </w:hyperlink>
          </w:p>
          <w:p w14:paraId="4CE18025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01FDE848" w14:textId="77777777" w:rsidR="00D93AEC" w:rsidRPr="009A678B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04C4C7A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0C2C460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GRAMMAR</w:t>
            </w:r>
          </w:p>
          <w:p w14:paraId="1987951D" w14:textId="77777777" w:rsidR="00D93AEC" w:rsidRPr="00412C5D" w:rsidRDefault="00247719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7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0170398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495CBC20" w14:textId="0195F545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 xml:space="preserve">lesson: Personification </w:t>
            </w:r>
          </w:p>
          <w:p w14:paraId="05A9F2AB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8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https://www.bbc.co.uk/bitesize/articles/zbd7mfr</w:t>
              </w:r>
            </w:hyperlink>
          </w:p>
          <w:p w14:paraId="63CF3D4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1542B6C8" w14:textId="77777777" w:rsidR="00D93AEC" w:rsidRPr="00900DAC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B6ACA22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AD94C07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D465B9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1F33BE44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PUNCTUATION</w:t>
            </w:r>
          </w:p>
          <w:p w14:paraId="1F170275" w14:textId="77777777" w:rsidR="00D93AEC" w:rsidRPr="00412C5D" w:rsidRDefault="00247719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9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50C60E7B" w14:textId="77777777" w:rsidR="00D93AEC" w:rsidRPr="00412C5D" w:rsidRDefault="00D93AEC" w:rsidP="00D93AE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9266591" w14:textId="70EF17FA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Hyphens and dashes</w:t>
            </w:r>
          </w:p>
          <w:p w14:paraId="31134032" w14:textId="77777777" w:rsidR="00D93AEC" w:rsidRPr="00412C5D" w:rsidRDefault="00247719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20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https://www.bbc.co.uk/bitesize/articles/zmnwjhv</w:t>
              </w:r>
            </w:hyperlink>
          </w:p>
          <w:p w14:paraId="6DEC7056" w14:textId="1F77CFB4" w:rsidR="00D93AEC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5267F166" w14:textId="77777777" w:rsidR="00B120FC" w:rsidRPr="00412C5D" w:rsidRDefault="00B120F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229E91CC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84C1102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93541A8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Complete a story using the ‘Story Starter!’. Try to include the ‘Sentence Challenges!’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6B24B241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Use spelling, grammar and punctuation from this week’s lessons in your writing.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79D75ADA" w14:textId="77777777" w:rsidR="00D93AEC" w:rsidRPr="00412C5D" w:rsidRDefault="00247719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21" w:tgtFrame="_blank" w:history="1">
              <w:r w:rsidR="00D93AEC" w:rsidRPr="00412C5D">
                <w:rPr>
                  <w:rStyle w:val="normaltextrun"/>
                  <w:rFonts w:ascii="Comic Sans MS" w:hAnsi="Comic Sans MS" w:cs="Calibri"/>
                  <w:color w:val="0070C0"/>
                  <w:sz w:val="18"/>
                  <w:szCs w:val="18"/>
                  <w:u w:val="single"/>
                  <w:lang w:val="en-US"/>
                </w:rPr>
                <w:t>http://www.pobble365.com/</w:t>
              </w:r>
            </w:hyperlink>
          </w:p>
          <w:p w14:paraId="55C5451F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FBE0B41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8C2A6CA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E8555B2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7C355DFC" w14:textId="77777777" w:rsidR="00D93AEC" w:rsidRPr="00412C5D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412C5D">
              <w:rPr>
                <w:rFonts w:ascii="Comic Sans MS" w:hAnsi="Comic Sans MS" w:cs="Arial"/>
                <w:color w:val="231F20"/>
                <w:sz w:val="18"/>
                <w:szCs w:val="18"/>
              </w:rPr>
              <w:t>Reading lesson: The London Eye Mystery by Siobhan Dowd</w:t>
            </w:r>
          </w:p>
          <w:p w14:paraId="266381F6" w14:textId="77777777" w:rsidR="00D93AEC" w:rsidRPr="00412C5D" w:rsidRDefault="00247719" w:rsidP="00D93AEC">
            <w:pPr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="00D93AEC" w:rsidRPr="00412C5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https://www.bbc.co.uk/bitesize/articles/zfx6t39</w:t>
              </w:r>
            </w:hyperlink>
          </w:p>
          <w:p w14:paraId="527D861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48F1F3D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1AE480A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60EA284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3A7D7799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</w:tbl>
    <w:p w14:paraId="3FB3EC75" w14:textId="74831BDE" w:rsidR="00704BEC" w:rsidRDefault="00704BEC" w:rsidP="00704BEC">
      <w:pPr>
        <w:jc w:val="center"/>
        <w:rPr>
          <w:rFonts w:ascii="Comic Sans MS" w:hAnsi="Comic Sans MS" w:cs="Calibri"/>
          <w:sz w:val="20"/>
          <w:szCs w:val="20"/>
        </w:rPr>
      </w:pPr>
    </w:p>
    <w:p w14:paraId="3DFFC349" w14:textId="77777777" w:rsidR="009324D7" w:rsidRDefault="009324D7" w:rsidP="00363444">
      <w:pPr>
        <w:rPr>
          <w:rFonts w:ascii="Comic Sans MS" w:hAnsi="Comic Sans MS" w:cs="Calibri"/>
          <w:b/>
          <w:bCs/>
          <w:color w:val="FFC000"/>
          <w:sz w:val="32"/>
          <w:szCs w:val="32"/>
          <w:u w:val="single"/>
        </w:rPr>
      </w:pPr>
    </w:p>
    <w:p w14:paraId="64D10BE8" w14:textId="467CD4E2" w:rsidR="00704BEC" w:rsidRPr="009324D7" w:rsidRDefault="00672E7C" w:rsidP="00363444">
      <w:pPr>
        <w:rPr>
          <w:rFonts w:ascii="Comic Sans MS" w:hAnsi="Comic Sans MS" w:cs="Calibri"/>
          <w:b/>
          <w:bCs/>
          <w:color w:val="FFC000"/>
          <w:u w:val="single"/>
        </w:rPr>
      </w:pPr>
      <w:r w:rsidRPr="009324D7">
        <w:rPr>
          <w:rFonts w:ascii="Comic Sans MS" w:hAnsi="Comic Sans MS" w:cs="Calibri"/>
          <w:b/>
          <w:bCs/>
          <w:color w:val="FFC000"/>
          <w:u w:val="single"/>
        </w:rPr>
        <w:lastRenderedPageBreak/>
        <w:t xml:space="preserve">Extra </w:t>
      </w:r>
      <w:r w:rsidR="00363444" w:rsidRPr="009324D7">
        <w:rPr>
          <w:rFonts w:ascii="Comic Sans MS" w:hAnsi="Comic Sans MS" w:cs="Calibri"/>
          <w:b/>
          <w:bCs/>
          <w:color w:val="FFC000"/>
          <w:u w:val="single"/>
        </w:rPr>
        <w:t>Challenges:</w:t>
      </w:r>
    </w:p>
    <w:p w14:paraId="5F7775F7" w14:textId="77777777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  <w:u w:val="single"/>
        </w:rPr>
      </w:pPr>
    </w:p>
    <w:p w14:paraId="270B9354" w14:textId="77777777" w:rsidR="00672E7C" w:rsidRPr="009324D7" w:rsidRDefault="00672E7C" w:rsidP="00672E7C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 xml:space="preserve">Anagram Challenge </w:t>
      </w:r>
    </w:p>
    <w:p w14:paraId="224E57A1" w14:textId="23058D54" w:rsidR="00672E7C" w:rsidRDefault="00672E7C" w:rsidP="00672E7C">
      <w: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  <w:t xml:space="preserve"> </w:t>
      </w:r>
      <w:hyperlink r:id="rId23" w:history="1">
        <w:r>
          <w:rPr>
            <w:rStyle w:val="Hyperlink"/>
          </w:rPr>
          <w:t>https://app.senecalearning.com/classroom/course/6cac61d4-b7cc-4359-abc6-f81a2cb7a545/section/6fb9876a-22f1-429f-aa9d-ec6b0f188b01/session</w:t>
        </w:r>
      </w:hyperlink>
    </w:p>
    <w:p w14:paraId="12BFD08B" w14:textId="328492EE" w:rsidR="00672E7C" w:rsidRP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</w:pPr>
    </w:p>
    <w:p w14:paraId="1A89ECA2" w14:textId="1C3FB429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Letter Ladders</w:t>
      </w:r>
    </w:p>
    <w:p w14:paraId="02587F5A" w14:textId="77777777" w:rsidR="00672E7C" w:rsidRDefault="00247719" w:rsidP="00672E7C">
      <w:hyperlink r:id="rId24" w:history="1">
        <w:r w:rsidR="00672E7C">
          <w:rPr>
            <w:rStyle w:val="Hyperlink"/>
          </w:rPr>
          <w:t>https://app.senecalearning.com/classroom/course/6cac61d4-b7cc-4359-abc6-f81a2cb7a545/section/24bc2015-747f-42d9-a0ce-dce09563be92/session</w:t>
        </w:r>
      </w:hyperlink>
    </w:p>
    <w:p w14:paraId="52EF4CC7" w14:textId="181A605C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</w:p>
    <w:p w14:paraId="46EF79E6" w14:textId="49F7F7EF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Synonym and Antonym Challenge</w:t>
      </w:r>
    </w:p>
    <w:p w14:paraId="753AEB01" w14:textId="77777777" w:rsidR="00672E7C" w:rsidRDefault="00247719" w:rsidP="00672E7C">
      <w:hyperlink r:id="rId25" w:history="1">
        <w:r w:rsidR="00672E7C">
          <w:rPr>
            <w:rStyle w:val="Hyperlink"/>
          </w:rPr>
          <w:t>https://app.senecalearning.com/classroom/course/6cac61d4-b7cc-4359-abc6-f81a2cb7a545/section/f3caad50-ed60-4fd3-9b3b-bb35bdaebef6/session</w:t>
        </w:r>
      </w:hyperlink>
    </w:p>
    <w:p w14:paraId="48EF6FEE" w14:textId="705684D0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42321EB7" w14:textId="533C1AA7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Completing Words Challenge</w:t>
      </w:r>
    </w:p>
    <w:p w14:paraId="45DE9A0D" w14:textId="77777777" w:rsidR="00672E7C" w:rsidRDefault="00247719" w:rsidP="00672E7C">
      <w:hyperlink r:id="rId26" w:history="1">
        <w:r w:rsidR="00672E7C">
          <w:rPr>
            <w:rStyle w:val="Hyperlink"/>
          </w:rPr>
          <w:t>https://app.senecalearning.com/classroom/course/6cac61d4-b7cc-4359-abc6-f81a2cb7a545/section/251d4074-4357-4310-8eab-5049e49fefc3/session</w:t>
        </w:r>
      </w:hyperlink>
    </w:p>
    <w:p w14:paraId="43D75CB3" w14:textId="07C8B1FA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396081B6" w14:textId="6C0FCF36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Comprehension and Meaning Challenge</w:t>
      </w:r>
    </w:p>
    <w:p w14:paraId="7F5F9C48" w14:textId="77777777" w:rsidR="00672E7C" w:rsidRDefault="00247719" w:rsidP="00672E7C">
      <w:hyperlink r:id="rId27" w:history="1">
        <w:r w:rsidR="00672E7C">
          <w:rPr>
            <w:rStyle w:val="Hyperlink"/>
          </w:rPr>
          <w:t>https://app.senecalearning.com/classroom/course/b1502a2a-33b6-412e-925b-d03c37fb85a3/section/7ba02527-6527-4f62-972b-139d7639e8cc/session</w:t>
        </w:r>
      </w:hyperlink>
    </w:p>
    <w:p w14:paraId="358D3B29" w14:textId="125DA126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2C2C84A8" w14:textId="2B3FA99A" w:rsidR="00F85F27" w:rsidRDefault="00F85F27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445A4B37" w14:textId="6C9C3AF6" w:rsidR="00F85F27" w:rsidRPr="00F85F27" w:rsidRDefault="00F85F27" w:rsidP="00363444">
      <w:pPr>
        <w:rPr>
          <w:rFonts w:ascii="Comic Sans MS" w:hAnsi="Comic Sans MS" w:cs="Calibri"/>
          <w:b/>
          <w:bCs/>
          <w:color w:val="7030A0"/>
          <w:sz w:val="28"/>
          <w:szCs w:val="22"/>
        </w:rPr>
      </w:pPr>
      <w:r w:rsidRPr="00F85F27">
        <w:rPr>
          <w:rFonts w:ascii="Comic Sans MS" w:hAnsi="Comic Sans MS" w:cs="Calibri"/>
          <w:b/>
          <w:bCs/>
          <w:color w:val="7030A0"/>
          <w:sz w:val="28"/>
          <w:szCs w:val="22"/>
        </w:rPr>
        <w:t xml:space="preserve">I have also put additional tasks on www.spag.com </w:t>
      </w:r>
      <w:r w:rsidRPr="00F85F27">
        <w:rPr>
          <w:rFonts w:ascii="Comic Sans MS" w:hAnsi="Comic Sans MS" w:cs="Calibri"/>
          <w:b/>
          <w:bCs/>
          <w:color w:val="7030A0"/>
          <w:sz w:val="28"/>
          <w:szCs w:val="22"/>
        </w:rPr>
        <w:sym w:font="Wingdings" w:char="F04A"/>
      </w:r>
      <w:r w:rsidRPr="00F85F27">
        <w:rPr>
          <w:rFonts w:ascii="Comic Sans MS" w:hAnsi="Comic Sans MS" w:cs="Calibri"/>
          <w:b/>
          <w:bCs/>
          <w:color w:val="7030A0"/>
          <w:sz w:val="28"/>
          <w:szCs w:val="22"/>
        </w:rPr>
        <w:t xml:space="preserve"> Feel free to choose which ones you would like to complete! </w:t>
      </w:r>
      <w:r w:rsidRPr="00F85F27">
        <w:rPr>
          <w:rFonts w:ascii="Comic Sans MS" w:hAnsi="Comic Sans MS" w:cs="Calibri"/>
          <w:b/>
          <w:bCs/>
          <w:color w:val="7030A0"/>
          <w:sz w:val="28"/>
          <w:szCs w:val="22"/>
        </w:rPr>
        <w:sym w:font="Wingdings" w:char="F04A"/>
      </w:r>
      <w:r w:rsidRPr="00F85F27">
        <w:rPr>
          <w:rFonts w:ascii="Comic Sans MS" w:hAnsi="Comic Sans MS" w:cs="Calibri"/>
          <w:b/>
          <w:bCs/>
          <w:color w:val="7030A0"/>
          <w:sz w:val="28"/>
          <w:szCs w:val="22"/>
        </w:rPr>
        <w:t xml:space="preserve"> </w:t>
      </w:r>
      <w:r w:rsidR="00247719">
        <w:rPr>
          <w:rFonts w:ascii="Comic Sans MS" w:hAnsi="Comic Sans MS" w:cs="Calibri"/>
          <w:b/>
          <w:bCs/>
          <w:color w:val="7030A0"/>
          <w:sz w:val="28"/>
          <w:szCs w:val="22"/>
        </w:rPr>
        <w:t>- Miss Br</w:t>
      </w:r>
      <w:bookmarkStart w:id="0" w:name="_GoBack"/>
      <w:bookmarkEnd w:id="0"/>
      <w:r w:rsidR="00247719">
        <w:rPr>
          <w:rFonts w:ascii="Comic Sans MS" w:hAnsi="Comic Sans MS" w:cs="Calibri"/>
          <w:b/>
          <w:bCs/>
          <w:color w:val="7030A0"/>
          <w:sz w:val="28"/>
          <w:szCs w:val="22"/>
        </w:rPr>
        <w:t>odie</w:t>
      </w:r>
    </w:p>
    <w:sectPr w:rsidR="00F85F27" w:rsidRPr="00F85F2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4"/>
  </w:num>
  <w:num w:numId="12">
    <w:abstractNumId w:val="13"/>
  </w:num>
  <w:num w:numId="13">
    <w:abstractNumId w:val="18"/>
  </w:num>
  <w:num w:numId="14">
    <w:abstractNumId w:val="21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2"/>
  </w:num>
  <w:num w:numId="20">
    <w:abstractNumId w:val="16"/>
  </w:num>
  <w:num w:numId="21">
    <w:abstractNumId w:val="9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6A6E1"/>
    <w:rsid w:val="00017872"/>
    <w:rsid w:val="00043D6A"/>
    <w:rsid w:val="000475BF"/>
    <w:rsid w:val="00095CD3"/>
    <w:rsid w:val="001549E5"/>
    <w:rsid w:val="00174135"/>
    <w:rsid w:val="0018174B"/>
    <w:rsid w:val="0018520F"/>
    <w:rsid w:val="001863FD"/>
    <w:rsid w:val="001A6E82"/>
    <w:rsid w:val="001B06BB"/>
    <w:rsid w:val="001B5BD0"/>
    <w:rsid w:val="001C273A"/>
    <w:rsid w:val="001C3E20"/>
    <w:rsid w:val="001D4A9B"/>
    <w:rsid w:val="001F0B44"/>
    <w:rsid w:val="00220F6F"/>
    <w:rsid w:val="00246C48"/>
    <w:rsid w:val="00247719"/>
    <w:rsid w:val="00293524"/>
    <w:rsid w:val="0029466C"/>
    <w:rsid w:val="002A7F15"/>
    <w:rsid w:val="002B5793"/>
    <w:rsid w:val="002E51C2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2C5D"/>
    <w:rsid w:val="00413E50"/>
    <w:rsid w:val="00414A3B"/>
    <w:rsid w:val="00437CDB"/>
    <w:rsid w:val="00462176"/>
    <w:rsid w:val="004D3734"/>
    <w:rsid w:val="004F5E87"/>
    <w:rsid w:val="00534B72"/>
    <w:rsid w:val="00540F61"/>
    <w:rsid w:val="005516D4"/>
    <w:rsid w:val="0058315E"/>
    <w:rsid w:val="005A0402"/>
    <w:rsid w:val="005C7BA2"/>
    <w:rsid w:val="005E3912"/>
    <w:rsid w:val="005E5EB6"/>
    <w:rsid w:val="005F6728"/>
    <w:rsid w:val="00603F3D"/>
    <w:rsid w:val="00612213"/>
    <w:rsid w:val="00620A8A"/>
    <w:rsid w:val="0063441A"/>
    <w:rsid w:val="00661925"/>
    <w:rsid w:val="00667BDB"/>
    <w:rsid w:val="00672E7C"/>
    <w:rsid w:val="00675070"/>
    <w:rsid w:val="006911B3"/>
    <w:rsid w:val="006A0822"/>
    <w:rsid w:val="006C494B"/>
    <w:rsid w:val="006E4BB5"/>
    <w:rsid w:val="00704BEC"/>
    <w:rsid w:val="007463F3"/>
    <w:rsid w:val="0075796D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0DAC"/>
    <w:rsid w:val="00902022"/>
    <w:rsid w:val="009169C4"/>
    <w:rsid w:val="009324D7"/>
    <w:rsid w:val="0093705E"/>
    <w:rsid w:val="0096556D"/>
    <w:rsid w:val="00972009"/>
    <w:rsid w:val="00996293"/>
    <w:rsid w:val="009A08DF"/>
    <w:rsid w:val="009A1C11"/>
    <w:rsid w:val="009A678B"/>
    <w:rsid w:val="009D6CE0"/>
    <w:rsid w:val="009E0B9C"/>
    <w:rsid w:val="009F0AFD"/>
    <w:rsid w:val="009F4B57"/>
    <w:rsid w:val="009F519A"/>
    <w:rsid w:val="00A31015"/>
    <w:rsid w:val="00A50CF0"/>
    <w:rsid w:val="00A62A16"/>
    <w:rsid w:val="00A642DC"/>
    <w:rsid w:val="00A703C6"/>
    <w:rsid w:val="00A724C8"/>
    <w:rsid w:val="00A8521D"/>
    <w:rsid w:val="00AB0821"/>
    <w:rsid w:val="00AB2156"/>
    <w:rsid w:val="00AC5A49"/>
    <w:rsid w:val="00AC7E49"/>
    <w:rsid w:val="00AE18BD"/>
    <w:rsid w:val="00B0125E"/>
    <w:rsid w:val="00B120FC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D3B26"/>
    <w:rsid w:val="00CD3FAA"/>
    <w:rsid w:val="00CE679C"/>
    <w:rsid w:val="00D0658A"/>
    <w:rsid w:val="00D11389"/>
    <w:rsid w:val="00D34EDF"/>
    <w:rsid w:val="00D4688F"/>
    <w:rsid w:val="00D47548"/>
    <w:rsid w:val="00D637E7"/>
    <w:rsid w:val="00D73A67"/>
    <w:rsid w:val="00D93AEC"/>
    <w:rsid w:val="00DA5DF2"/>
    <w:rsid w:val="00DB256E"/>
    <w:rsid w:val="00DF217B"/>
    <w:rsid w:val="00E01C07"/>
    <w:rsid w:val="00E03FE0"/>
    <w:rsid w:val="00E04CC2"/>
    <w:rsid w:val="00E13C6C"/>
    <w:rsid w:val="00E30B7A"/>
    <w:rsid w:val="00E54833"/>
    <w:rsid w:val="00EB1112"/>
    <w:rsid w:val="00EC472C"/>
    <w:rsid w:val="00F05EDE"/>
    <w:rsid w:val="00F60C73"/>
    <w:rsid w:val="00F70E87"/>
    <w:rsid w:val="00F85F27"/>
    <w:rsid w:val="00FA3DEA"/>
    <w:rsid w:val="00FB6A6A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bbc.co.uk/bitesize/articles/zbkbgwx" TargetMode="External"/><Relationship Id="rId18" Type="http://schemas.openxmlformats.org/officeDocument/2006/relationships/hyperlink" Target="https://www.bbc.co.uk/bitesize/articles/zbd7mfr" TargetMode="External"/><Relationship Id="rId26" Type="http://schemas.openxmlformats.org/officeDocument/2006/relationships/hyperlink" Target="https://app.senecalearning.com/classroom/course/6cac61d4-b7cc-4359-abc6-f81a2cb7a545/section/251d4074-4357-4310-8eab-5049e49fefc3/se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ble365.com/" TargetMode="External"/><Relationship Id="rId7" Type="http://schemas.openxmlformats.org/officeDocument/2006/relationships/hyperlink" Target="https://app.senecalearning.com/classroom/course/5e2ab972-c9c0-4849-ab7c-55f3a5f50b1d/section/b464ea78-b565-4da1-bc3d-4a19d8810485/session" TargetMode="External"/><Relationship Id="rId12" Type="http://schemas.openxmlformats.org/officeDocument/2006/relationships/hyperlink" Target="https://www.bbc.co.uk/bitesize/articles/zkn3bdm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app.senecalearning.com/classroom/course/6cac61d4-b7cc-4359-abc6-f81a2cb7a545/section/f3caad50-ed60-4fd3-9b3b-bb35bdaebef6/ses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senecalearning.com/classroom/course/5e2ab972-c9c0-4849-ab7c-55f3a5f50b1d/section/c42d5eef-1ae2-4bad-a071-5db0a3b44d1d/session" TargetMode="External"/><Relationship Id="rId20" Type="http://schemas.openxmlformats.org/officeDocument/2006/relationships/hyperlink" Target="https://www.bbc.co.uk/bitesize/articles/zmnwjh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5e2ab972-c9c0-4849-ab7c-55f3a5f50b1d/section/dc30143f-bb10-4ee1-8cac-e3b189d7de72/session" TargetMode="External"/><Relationship Id="rId11" Type="http://schemas.openxmlformats.org/officeDocument/2006/relationships/hyperlink" Target="https://www.bbc.co.uk/bitesize/articles/zdmc47h" TargetMode="External"/><Relationship Id="rId24" Type="http://schemas.openxmlformats.org/officeDocument/2006/relationships/hyperlink" Target="https://app.senecalearning.com/classroom/course/6cac61d4-b7cc-4359-abc6-f81a2cb7a545/section/24bc2015-747f-42d9-a0ce-dce09563be92/session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app.senecalearning.com/classroom/course/5e2ab972-c9c0-4849-ab7c-55f3a5f50b1d/section/5f5f8750-90cc-4f1a-9dbb-3b25367bd8a1/session" TargetMode="External"/><Relationship Id="rId23" Type="http://schemas.openxmlformats.org/officeDocument/2006/relationships/hyperlink" Target="https://app.senecalearning.com/classroom/course/6cac61d4-b7cc-4359-abc6-f81a2cb7a545/section/6fb9876a-22f1-429f-aa9d-ec6b0f188b01/sess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topics/zkbkf4j/articles/zbm8scw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bngrj6" TargetMode="External"/><Relationship Id="rId14" Type="http://schemas.openxmlformats.org/officeDocument/2006/relationships/hyperlink" Target="https://www.bbc.co.uk/bitesize/topics/zkbkf4j/articles/zbm8scw" TargetMode="External"/><Relationship Id="rId22" Type="http://schemas.openxmlformats.org/officeDocument/2006/relationships/hyperlink" Target="https://www.bbc.co.uk/bitesize/articles/zfx6t39" TargetMode="External"/><Relationship Id="rId27" Type="http://schemas.openxmlformats.org/officeDocument/2006/relationships/hyperlink" Target="https://app.senecalearning.com/classroom/course/b1502a2a-33b6-412e-925b-d03c37fb85a3/section/7ba02527-6527-4f62-972b-139d7639e8cc/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DEC0B115</Template>
  <TotalTime>81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 Brodie</cp:lastModifiedBy>
  <cp:revision>34</cp:revision>
  <dcterms:created xsi:type="dcterms:W3CDTF">2020-05-06T13:06:00Z</dcterms:created>
  <dcterms:modified xsi:type="dcterms:W3CDTF">2020-05-20T14:32:00Z</dcterms:modified>
</cp:coreProperties>
</file>